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580A1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461536" w:rsidRPr="00580A17">
        <w:rPr>
          <w:rFonts w:ascii="Times New Roman" w:hAnsi="Times New Roman" w:cs="Times New Roman"/>
          <w:sz w:val="28"/>
          <w:szCs w:val="28"/>
        </w:rPr>
        <w:t>Приложение 8</w:t>
      </w:r>
    </w:p>
    <w:p w:rsidR="002A0070" w:rsidRPr="00580A17" w:rsidRDefault="002A0070" w:rsidP="00741129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580A1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580A17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5A053C" w:rsidRPr="00580A17">
        <w:rPr>
          <w:rFonts w:ascii="Times New Roman" w:hAnsi="Times New Roman" w:cs="Times New Roman"/>
          <w:sz w:val="28"/>
          <w:szCs w:val="28"/>
        </w:rPr>
        <w:t>0</w:t>
      </w:r>
      <w:r w:rsidR="002A0070" w:rsidRPr="00580A17">
        <w:rPr>
          <w:rFonts w:ascii="Times New Roman" w:hAnsi="Times New Roman" w:cs="Times New Roman"/>
          <w:sz w:val="28"/>
          <w:szCs w:val="28"/>
        </w:rPr>
        <w:t>.1</w:t>
      </w:r>
      <w:r w:rsidR="005A053C" w:rsidRPr="00580A17">
        <w:rPr>
          <w:rFonts w:ascii="Times New Roman" w:hAnsi="Times New Roman" w:cs="Times New Roman"/>
          <w:sz w:val="28"/>
          <w:szCs w:val="28"/>
        </w:rPr>
        <w:t>2.2018 № 300</w:t>
      </w:r>
    </w:p>
    <w:p w:rsidR="00461536" w:rsidRPr="00580A17" w:rsidRDefault="00461536" w:rsidP="004615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536" w:rsidRPr="00580A17" w:rsidRDefault="00461536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>РАСПРЕДЕЛЕНИЕ</w:t>
      </w:r>
    </w:p>
    <w:p w:rsidR="001C2397" w:rsidRPr="00580A17" w:rsidRDefault="00461536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 xml:space="preserve">межбюджетных трансфертов бюджетам поселений на 2019 год </w:t>
      </w:r>
      <w:r w:rsidR="001C2397" w:rsidRPr="00580A17">
        <w:rPr>
          <w:rFonts w:ascii="Times New Roman" w:hAnsi="Times New Roman" w:cs="Times New Roman"/>
          <w:b/>
          <w:sz w:val="28"/>
          <w:szCs w:val="28"/>
        </w:rPr>
        <w:t>и</w:t>
      </w:r>
    </w:p>
    <w:p w:rsidR="00461536" w:rsidRPr="00580A17" w:rsidRDefault="00461536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>плановый период 2020 и 2021 годов</w:t>
      </w:r>
    </w:p>
    <w:p w:rsidR="00461536" w:rsidRPr="00580A17" w:rsidRDefault="00461536" w:rsidP="004615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536" w:rsidRPr="00580A17" w:rsidRDefault="00461536" w:rsidP="004615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>Таблица 1</w:t>
      </w:r>
    </w:p>
    <w:p w:rsidR="00461536" w:rsidRPr="00580A17" w:rsidRDefault="00461536" w:rsidP="004615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1536" w:rsidRPr="00580A17" w:rsidRDefault="00461536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>Распределение субвенций на осуществление государственных</w:t>
      </w:r>
    </w:p>
    <w:p w:rsidR="00461536" w:rsidRPr="00580A17" w:rsidRDefault="00461536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>полномочий по расчету и предоставлению дотаций на выравнивание</w:t>
      </w:r>
    </w:p>
    <w:p w:rsidR="00461536" w:rsidRPr="00580A17" w:rsidRDefault="00461536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>бюджетной обеспеченности поселений на 2019 год и плановый период</w:t>
      </w:r>
    </w:p>
    <w:p w:rsidR="00461536" w:rsidRDefault="00461536" w:rsidP="00580A1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>2020 и 2021 годов</w:t>
      </w:r>
    </w:p>
    <w:p w:rsidR="00580A17" w:rsidRPr="00580A17" w:rsidRDefault="00580A17" w:rsidP="00580A17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61536" w:rsidRPr="00580A17" w:rsidRDefault="00461536" w:rsidP="004615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580A17" w:rsidRPr="00580A17" w:rsidTr="00461536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2019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</w:tr>
      <w:tr w:rsidR="00580A17" w:rsidRPr="00580A17" w:rsidTr="00461536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80A17" w:rsidRPr="00580A17" w:rsidTr="00461536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6618,6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5692,1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5786,1</w:t>
            </w:r>
          </w:p>
        </w:tc>
      </w:tr>
      <w:tr w:rsidR="00580A17" w:rsidRPr="00580A17" w:rsidTr="00461536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580A1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2178,6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1745,3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1774,0</w:t>
            </w:r>
          </w:p>
        </w:tc>
      </w:tr>
      <w:tr w:rsidR="00580A17" w:rsidRPr="00580A17" w:rsidTr="00461536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3170,1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2421,8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2462,0</w:t>
            </w:r>
          </w:p>
        </w:tc>
      </w:tr>
      <w:tr w:rsidR="00461536" w:rsidRPr="00580A17" w:rsidTr="00461536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11 967,3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9 859,2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10 022,1</w:t>
            </w:r>
          </w:p>
        </w:tc>
      </w:tr>
    </w:tbl>
    <w:p w:rsidR="00461536" w:rsidRPr="00580A17" w:rsidRDefault="00461536" w:rsidP="00461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1536" w:rsidRPr="00580A17" w:rsidRDefault="00461536" w:rsidP="004615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>Таблица 2</w:t>
      </w:r>
    </w:p>
    <w:p w:rsidR="00461536" w:rsidRPr="00580A17" w:rsidRDefault="00461536" w:rsidP="00461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1536" w:rsidRPr="00580A17" w:rsidRDefault="00461536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>Распределение субвенций на осуществление государственных</w:t>
      </w:r>
    </w:p>
    <w:p w:rsidR="00461536" w:rsidRPr="00580A17" w:rsidRDefault="00461536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 xml:space="preserve">полномочий по первичному воинскому учету на территориях, </w:t>
      </w:r>
    </w:p>
    <w:p w:rsidR="00461536" w:rsidRPr="00580A17" w:rsidRDefault="00461536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>где отсутствуют военные комиссариаты на 2019 год и плановый период</w:t>
      </w:r>
    </w:p>
    <w:p w:rsidR="00461536" w:rsidRDefault="00461536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 xml:space="preserve">2020 и 2021 годов </w:t>
      </w:r>
    </w:p>
    <w:p w:rsidR="00580A17" w:rsidRPr="00580A17" w:rsidRDefault="00580A17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536" w:rsidRPr="00580A17" w:rsidRDefault="00461536" w:rsidP="004615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580A17" w:rsidRPr="00580A17" w:rsidTr="00461536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2019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</w:tr>
      <w:tr w:rsidR="00580A17" w:rsidRPr="00580A17" w:rsidTr="00461536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80A17" w:rsidRPr="00580A17" w:rsidTr="00461536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198,8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204,0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211,1</w:t>
            </w:r>
          </w:p>
        </w:tc>
      </w:tr>
      <w:tr w:rsidR="00580A17" w:rsidRPr="00580A17" w:rsidTr="00461536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580A1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79,5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81,6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84,5</w:t>
            </w:r>
          </w:p>
        </w:tc>
      </w:tr>
      <w:tr w:rsidR="00580A17" w:rsidRPr="00580A17" w:rsidTr="00461536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79,5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81,5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84,5</w:t>
            </w:r>
          </w:p>
        </w:tc>
      </w:tr>
      <w:tr w:rsidR="00461536" w:rsidRPr="00580A17" w:rsidTr="00461536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347,7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367,1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380,1</w:t>
            </w:r>
          </w:p>
        </w:tc>
      </w:tr>
    </w:tbl>
    <w:p w:rsidR="00461536" w:rsidRPr="00580A17" w:rsidRDefault="00461536" w:rsidP="004615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1536" w:rsidRPr="00580A17" w:rsidRDefault="00461536" w:rsidP="004615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>Таблица 3</w:t>
      </w:r>
    </w:p>
    <w:p w:rsidR="00461536" w:rsidRPr="00580A17" w:rsidRDefault="00461536" w:rsidP="004615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61536" w:rsidRPr="00580A17" w:rsidRDefault="00461536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 xml:space="preserve">Распределение субвенции бюджетам муниципальных районов </w:t>
      </w:r>
      <w:proofErr w:type="gramStart"/>
      <w:r w:rsidRPr="00580A17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</w:p>
    <w:p w:rsidR="00461536" w:rsidRPr="00580A17" w:rsidRDefault="00461536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>осуществление государственных полномочий по определению перечня</w:t>
      </w:r>
    </w:p>
    <w:p w:rsidR="00461536" w:rsidRPr="00580A17" w:rsidRDefault="00461536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 xml:space="preserve">должностных лиц, уполномоченных составлять протоколы </w:t>
      </w:r>
      <w:proofErr w:type="gramStart"/>
      <w:r w:rsidRPr="00580A17">
        <w:rPr>
          <w:rFonts w:ascii="Times New Roman" w:hAnsi="Times New Roman" w:cs="Times New Roman"/>
          <w:b/>
          <w:sz w:val="28"/>
          <w:szCs w:val="28"/>
        </w:rPr>
        <w:t>об</w:t>
      </w:r>
      <w:proofErr w:type="gramEnd"/>
    </w:p>
    <w:p w:rsidR="00461536" w:rsidRPr="00580A17" w:rsidRDefault="00461536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 xml:space="preserve">административных </w:t>
      </w:r>
      <w:proofErr w:type="gramStart"/>
      <w:r w:rsidRPr="00580A17">
        <w:rPr>
          <w:rFonts w:ascii="Times New Roman" w:hAnsi="Times New Roman" w:cs="Times New Roman"/>
          <w:b/>
          <w:sz w:val="28"/>
          <w:szCs w:val="28"/>
        </w:rPr>
        <w:t>правонарушениях</w:t>
      </w:r>
      <w:proofErr w:type="gramEnd"/>
      <w:r w:rsidRPr="00580A17">
        <w:rPr>
          <w:rFonts w:ascii="Times New Roman" w:hAnsi="Times New Roman" w:cs="Times New Roman"/>
          <w:b/>
          <w:sz w:val="28"/>
          <w:szCs w:val="28"/>
        </w:rPr>
        <w:t xml:space="preserve">, предусмотренных соответствующими статьями областного закона «Об административных правонарушениях» на 2019 год и плановый период 2020 и 2021 годов </w:t>
      </w:r>
    </w:p>
    <w:p w:rsidR="00461536" w:rsidRPr="00580A17" w:rsidRDefault="00461536" w:rsidP="0046153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61536" w:rsidRPr="00580A17" w:rsidRDefault="00461536" w:rsidP="004615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580A17" w:rsidRPr="00580A17" w:rsidTr="00461536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2019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</w:tr>
      <w:tr w:rsidR="00580A17" w:rsidRPr="00580A17" w:rsidTr="00461536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80A17" w:rsidRPr="00580A17" w:rsidTr="00461536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80A17" w:rsidRPr="00580A17" w:rsidTr="00580A1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17" w:rsidRPr="00580A17" w:rsidRDefault="00580A17" w:rsidP="00580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17" w:rsidRPr="00580A17" w:rsidRDefault="00580A17" w:rsidP="00580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17" w:rsidRPr="00580A17" w:rsidRDefault="00580A17" w:rsidP="00580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17" w:rsidRPr="00580A17" w:rsidRDefault="00580A17" w:rsidP="00580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80A17" w:rsidRPr="00580A17" w:rsidTr="00461536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580A1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80A17" w:rsidRPr="00580A17" w:rsidTr="00461536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80A17" w:rsidRPr="00580A17" w:rsidTr="00461536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461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</w:tr>
    </w:tbl>
    <w:p w:rsidR="00461536" w:rsidRPr="00580A17" w:rsidRDefault="00461536" w:rsidP="004615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1536" w:rsidRPr="00580A17" w:rsidRDefault="00461536" w:rsidP="004615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>Таблица 4</w:t>
      </w:r>
    </w:p>
    <w:p w:rsidR="00461536" w:rsidRPr="00580A17" w:rsidRDefault="00461536" w:rsidP="004615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C2397" w:rsidRPr="00580A17" w:rsidRDefault="00461536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>Распределение субвенции бю</w:t>
      </w:r>
      <w:r w:rsidR="001C2397" w:rsidRPr="00580A17">
        <w:rPr>
          <w:rFonts w:ascii="Times New Roman" w:hAnsi="Times New Roman" w:cs="Times New Roman"/>
          <w:b/>
          <w:sz w:val="28"/>
          <w:szCs w:val="28"/>
        </w:rPr>
        <w:t xml:space="preserve">джетам муниципальных районов </w:t>
      </w:r>
      <w:proofErr w:type="gramStart"/>
      <w:r w:rsidR="001C2397" w:rsidRPr="00580A17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</w:p>
    <w:p w:rsidR="001C2397" w:rsidRPr="00580A17" w:rsidRDefault="00461536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>возмещение затрат по содержанию штатных ед</w:t>
      </w:r>
      <w:r w:rsidR="001C2397" w:rsidRPr="00580A17">
        <w:rPr>
          <w:rFonts w:ascii="Times New Roman" w:hAnsi="Times New Roman" w:cs="Times New Roman"/>
          <w:b/>
          <w:sz w:val="28"/>
          <w:szCs w:val="28"/>
        </w:rPr>
        <w:t>иниц, осуществляющих</w:t>
      </w:r>
    </w:p>
    <w:p w:rsidR="001C2397" w:rsidRPr="00580A17" w:rsidRDefault="00461536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>передан</w:t>
      </w:r>
      <w:r w:rsidR="001C2397" w:rsidRPr="00580A17">
        <w:rPr>
          <w:rFonts w:ascii="Times New Roman" w:hAnsi="Times New Roman" w:cs="Times New Roman"/>
          <w:b/>
          <w:sz w:val="28"/>
          <w:szCs w:val="28"/>
        </w:rPr>
        <w:t xml:space="preserve">ные </w:t>
      </w:r>
      <w:r w:rsidRPr="00580A17">
        <w:rPr>
          <w:rFonts w:ascii="Times New Roman" w:hAnsi="Times New Roman" w:cs="Times New Roman"/>
          <w:b/>
          <w:sz w:val="28"/>
          <w:szCs w:val="28"/>
        </w:rPr>
        <w:t>отдельные государственные полномочия области на 2019 год</w:t>
      </w:r>
    </w:p>
    <w:p w:rsidR="00461536" w:rsidRPr="00580A17" w:rsidRDefault="00461536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>и плановый период 2020 и 2021 годов</w:t>
      </w:r>
    </w:p>
    <w:p w:rsidR="001C2397" w:rsidRPr="00580A17" w:rsidRDefault="001C2397" w:rsidP="001C239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C2397" w:rsidRPr="00580A17" w:rsidRDefault="00461536" w:rsidP="004615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580A17" w:rsidRPr="00580A17" w:rsidTr="001C239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1C23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1C23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2019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1C23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1C23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</w:tr>
      <w:tr w:rsidR="00580A17" w:rsidRPr="00580A17" w:rsidTr="001C239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97" w:rsidRPr="00580A17" w:rsidRDefault="001C2397" w:rsidP="001C2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97" w:rsidRPr="00580A17" w:rsidRDefault="001C2397" w:rsidP="001C2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97" w:rsidRPr="00580A17" w:rsidRDefault="001C2397" w:rsidP="001C2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97" w:rsidRPr="00580A17" w:rsidRDefault="001C2397" w:rsidP="001C2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80A17" w:rsidRPr="00580A17" w:rsidTr="001C239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1C23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1C2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123,4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1C2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123,4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1C2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123,4</w:t>
            </w:r>
          </w:p>
        </w:tc>
      </w:tr>
      <w:tr w:rsidR="00580A17" w:rsidRPr="00580A17" w:rsidTr="001C239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1C23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580A1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1C2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123,3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1C2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123,3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1C2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123,3</w:t>
            </w:r>
          </w:p>
        </w:tc>
      </w:tr>
      <w:tr w:rsidR="00580A17" w:rsidRPr="00580A17" w:rsidTr="001C239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1C23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1C2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123,5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1C2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123,5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1C2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sz w:val="28"/>
                <w:szCs w:val="28"/>
              </w:rPr>
              <w:t>123,5</w:t>
            </w:r>
          </w:p>
        </w:tc>
      </w:tr>
      <w:tr w:rsidR="00461536" w:rsidRPr="00580A17" w:rsidTr="001C239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1C239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1C23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370,2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1C23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370,2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36" w:rsidRPr="00580A17" w:rsidRDefault="00461536" w:rsidP="001C23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A17">
              <w:rPr>
                <w:rFonts w:ascii="Times New Roman" w:hAnsi="Times New Roman" w:cs="Times New Roman"/>
                <w:b/>
                <w:sz w:val="28"/>
                <w:szCs w:val="28"/>
              </w:rPr>
              <w:t>370,2</w:t>
            </w:r>
          </w:p>
        </w:tc>
      </w:tr>
    </w:tbl>
    <w:p w:rsidR="00461536" w:rsidRPr="00580A17" w:rsidRDefault="00461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61536" w:rsidRPr="00580A17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274" w:rsidRDefault="00305274" w:rsidP="009B1E4D">
      <w:pPr>
        <w:spacing w:after="0" w:line="240" w:lineRule="auto"/>
      </w:pPr>
      <w:r>
        <w:separator/>
      </w:r>
    </w:p>
  </w:endnote>
  <w:endnote w:type="continuationSeparator" w:id="0">
    <w:p w:rsidR="00305274" w:rsidRDefault="00305274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274" w:rsidRDefault="00305274" w:rsidP="009B1E4D">
      <w:pPr>
        <w:spacing w:after="0" w:line="240" w:lineRule="auto"/>
      </w:pPr>
      <w:r>
        <w:separator/>
      </w:r>
    </w:p>
  </w:footnote>
  <w:footnote w:type="continuationSeparator" w:id="0">
    <w:p w:rsidR="00305274" w:rsidRDefault="00305274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5A053C" w:rsidRDefault="005A05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A17">
          <w:rPr>
            <w:noProof/>
          </w:rPr>
          <w:t>2</w:t>
        </w:r>
        <w:r>
          <w:fldChar w:fldCharType="end"/>
        </w:r>
      </w:p>
    </w:sdtContent>
  </w:sdt>
  <w:p w:rsidR="005A053C" w:rsidRDefault="005A05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274A2"/>
    <w:rsid w:val="001857E4"/>
    <w:rsid w:val="001A54B8"/>
    <w:rsid w:val="001A6B51"/>
    <w:rsid w:val="001C2397"/>
    <w:rsid w:val="002A0070"/>
    <w:rsid w:val="002A1893"/>
    <w:rsid w:val="00305274"/>
    <w:rsid w:val="00346F31"/>
    <w:rsid w:val="004528CF"/>
    <w:rsid w:val="00461536"/>
    <w:rsid w:val="004B6925"/>
    <w:rsid w:val="00521440"/>
    <w:rsid w:val="00524E81"/>
    <w:rsid w:val="0055161A"/>
    <w:rsid w:val="00580A17"/>
    <w:rsid w:val="00592ED6"/>
    <w:rsid w:val="005A053C"/>
    <w:rsid w:val="006F1CE5"/>
    <w:rsid w:val="00741129"/>
    <w:rsid w:val="007667C2"/>
    <w:rsid w:val="007C78C4"/>
    <w:rsid w:val="00817408"/>
    <w:rsid w:val="00884B69"/>
    <w:rsid w:val="008C4ECA"/>
    <w:rsid w:val="009B1E4D"/>
    <w:rsid w:val="00AD34A1"/>
    <w:rsid w:val="00AE287E"/>
    <w:rsid w:val="00B428AF"/>
    <w:rsid w:val="00C04824"/>
    <w:rsid w:val="00C14E5D"/>
    <w:rsid w:val="00C92D31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5</cp:revision>
  <cp:lastPrinted>2018-11-30T12:15:00Z</cp:lastPrinted>
  <dcterms:created xsi:type="dcterms:W3CDTF">2018-12-24T07:02:00Z</dcterms:created>
  <dcterms:modified xsi:type="dcterms:W3CDTF">2018-12-29T11:52:00Z</dcterms:modified>
</cp:coreProperties>
</file>